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60486" w:rsidRDefault="009B07E3">
      <w:pPr>
        <w:rPr>
          <w:b/>
        </w:rPr>
      </w:pPr>
      <w:r>
        <w:rPr>
          <w:b/>
        </w:rPr>
        <w:t>Meeting of the Board of Directors</w:t>
      </w:r>
    </w:p>
    <w:p w14:paraId="00000002" w14:textId="77777777" w:rsidR="00C60486" w:rsidRDefault="009B07E3">
      <w:pPr>
        <w:rPr>
          <w:b/>
        </w:rPr>
      </w:pPr>
      <w:r>
        <w:rPr>
          <w:b/>
        </w:rPr>
        <w:t>Traverse Area Historical Society</w:t>
      </w:r>
    </w:p>
    <w:p w14:paraId="00000003" w14:textId="77777777" w:rsidR="00C60486" w:rsidRDefault="009B07E3">
      <w:pPr>
        <w:rPr>
          <w:b/>
        </w:rPr>
      </w:pPr>
      <w:r>
        <w:rPr>
          <w:b/>
        </w:rPr>
        <w:t>March 3rd, Thirlby Room, TADL-Main Branch</w:t>
      </w:r>
    </w:p>
    <w:p w14:paraId="00000004" w14:textId="77777777" w:rsidR="00C60486" w:rsidRDefault="00C60486">
      <w:pPr>
        <w:rPr>
          <w:b/>
        </w:rPr>
      </w:pPr>
    </w:p>
    <w:p w14:paraId="00000005" w14:textId="1DF0B424" w:rsidR="00C60486" w:rsidRDefault="00355DE9">
      <w:r>
        <w:t>Attendees: S. Siciliano</w:t>
      </w:r>
      <w:r w:rsidR="009B07E3">
        <w:t xml:space="preserve">, P. Siciliano, L. Hains, S. Jennings, B. McCall, J. Warner, J. Loup, M. </w:t>
      </w:r>
      <w:proofErr w:type="spellStart"/>
      <w:r w:rsidR="009B07E3">
        <w:t>Groleau</w:t>
      </w:r>
      <w:proofErr w:type="spellEnd"/>
    </w:p>
    <w:p w14:paraId="00000006" w14:textId="77777777" w:rsidR="00C60486" w:rsidRDefault="00C60486"/>
    <w:p w14:paraId="00000007" w14:textId="77777777" w:rsidR="00C60486" w:rsidRDefault="009B07E3">
      <w:r>
        <w:t>Absent: None</w:t>
      </w:r>
    </w:p>
    <w:p w14:paraId="00000008" w14:textId="77777777" w:rsidR="00C60486" w:rsidRDefault="00C60486"/>
    <w:p w14:paraId="00000009" w14:textId="77777777" w:rsidR="00C60486" w:rsidRDefault="009B07E3">
      <w:r>
        <w:t>Meeting called to order at 6:32 by S. Siciliano</w:t>
      </w:r>
    </w:p>
    <w:p w14:paraId="0000000A" w14:textId="77777777" w:rsidR="00C60486" w:rsidRDefault="00C60486"/>
    <w:p w14:paraId="0000000B" w14:textId="77777777" w:rsidR="00C60486" w:rsidRDefault="009B07E3">
      <w:r>
        <w:t>Revisions to Agenda: none</w:t>
      </w:r>
    </w:p>
    <w:p w14:paraId="0000000C" w14:textId="77777777" w:rsidR="00C60486" w:rsidRDefault="00C60486"/>
    <w:p w14:paraId="0000000D" w14:textId="77777777" w:rsidR="00C60486" w:rsidRDefault="009B07E3">
      <w:pPr>
        <w:rPr>
          <w:b/>
        </w:rPr>
      </w:pPr>
      <w:r>
        <w:rPr>
          <w:b/>
        </w:rPr>
        <w:t>Secretaries Report:</w:t>
      </w:r>
    </w:p>
    <w:p w14:paraId="0000000E" w14:textId="77777777" w:rsidR="00C60486" w:rsidRDefault="009B07E3">
      <w:r>
        <w:t xml:space="preserve">Revisions to Minutes from the February board meeting -- clarification on which money from the CD was returned to which TAHS account; Amy Barrett, S. Siciliano, </w:t>
      </w:r>
      <w:proofErr w:type="spellStart"/>
      <w:r>
        <w:t>Anderston</w:t>
      </w:r>
      <w:proofErr w:type="spellEnd"/>
      <w:r>
        <w:t xml:space="preserve"> all corrected for spelling mistakes. </w:t>
      </w:r>
    </w:p>
    <w:p w14:paraId="0000000F" w14:textId="77777777" w:rsidR="00C60486" w:rsidRDefault="009B07E3">
      <w:r>
        <w:t xml:space="preserve">B. McCall moved to approve minutes, S. Jennings seconded. All approved. </w:t>
      </w:r>
    </w:p>
    <w:p w14:paraId="00000010" w14:textId="77777777" w:rsidR="00C60486" w:rsidRDefault="00C60486"/>
    <w:p w14:paraId="00000011" w14:textId="77777777" w:rsidR="00C60486" w:rsidRDefault="009B07E3">
      <w:r>
        <w:rPr>
          <w:b/>
        </w:rPr>
        <w:t xml:space="preserve">Public Comment: </w:t>
      </w:r>
      <w:r>
        <w:t>none</w:t>
      </w:r>
    </w:p>
    <w:p w14:paraId="00000012" w14:textId="77777777" w:rsidR="00C60486" w:rsidRDefault="00C60486"/>
    <w:p w14:paraId="00000013" w14:textId="77777777" w:rsidR="00C60486" w:rsidRDefault="009B07E3">
      <w:pPr>
        <w:rPr>
          <w:b/>
        </w:rPr>
      </w:pPr>
      <w:r>
        <w:rPr>
          <w:b/>
        </w:rPr>
        <w:t xml:space="preserve">Treasurer’s Report: </w:t>
      </w:r>
    </w:p>
    <w:p w14:paraId="00000014" w14:textId="77777777" w:rsidR="00C60486" w:rsidRDefault="009B07E3">
      <w:r>
        <w:t xml:space="preserve">M. </w:t>
      </w:r>
      <w:proofErr w:type="spellStart"/>
      <w:r>
        <w:t>Groleau</w:t>
      </w:r>
      <w:proofErr w:type="spellEnd"/>
      <w:r>
        <w:t xml:space="preserve"> mentioned approval is needed for the </w:t>
      </w:r>
      <w:proofErr w:type="spellStart"/>
      <w:r>
        <w:t>Innacomp</w:t>
      </w:r>
      <w:proofErr w:type="spellEnd"/>
      <w:r>
        <w:t xml:space="preserve"> bill from January for </w:t>
      </w:r>
      <w:proofErr w:type="spellStart"/>
      <w:r>
        <w:t>Quickbooks</w:t>
      </w:r>
      <w:proofErr w:type="spellEnd"/>
      <w:r>
        <w:t xml:space="preserve"> a</w:t>
      </w:r>
      <w:r>
        <w:t xml:space="preserve">ssistance. M. </w:t>
      </w:r>
      <w:proofErr w:type="spellStart"/>
      <w:r>
        <w:t>Groleau</w:t>
      </w:r>
      <w:proofErr w:type="spellEnd"/>
      <w:r>
        <w:t xml:space="preserve"> made a motion to approve payment, B. McCall seconded, all approve. </w:t>
      </w:r>
    </w:p>
    <w:p w14:paraId="00000015" w14:textId="77777777" w:rsidR="00C60486" w:rsidRDefault="00C60486"/>
    <w:p w14:paraId="00000016" w14:textId="77777777" w:rsidR="00C60486" w:rsidRDefault="009B07E3">
      <w:r>
        <w:t>Community foundation sent a notification regarding the amount TAHS will receive for 2020 by March 1st</w:t>
      </w:r>
      <w:proofErr w:type="gramStart"/>
      <w:r>
        <w:t>..</w:t>
      </w:r>
      <w:proofErr w:type="gramEnd"/>
      <w:r>
        <w:t xml:space="preserve"> $1307.00 received in 2019; $1340.00 will go to TAHS this year</w:t>
      </w:r>
      <w:r>
        <w:t xml:space="preserve">. </w:t>
      </w:r>
    </w:p>
    <w:p w14:paraId="00000017" w14:textId="77777777" w:rsidR="00C60486" w:rsidRDefault="00C60486"/>
    <w:p w14:paraId="00000018" w14:textId="77777777" w:rsidR="00C60486" w:rsidRDefault="009B07E3">
      <w:r>
        <w:t xml:space="preserve">P. Siciliano will follow up regarding three checks written by TAHS which have not been cashed by previous Michigan History Day students. </w:t>
      </w:r>
    </w:p>
    <w:p w14:paraId="00000019" w14:textId="77777777" w:rsidR="00C60486" w:rsidRDefault="00C60486"/>
    <w:p w14:paraId="0000001A" w14:textId="363B7F8D" w:rsidR="00C60486" w:rsidRDefault="009B07E3">
      <w:r>
        <w:t xml:space="preserve">M. </w:t>
      </w:r>
      <w:proofErr w:type="spellStart"/>
      <w:r>
        <w:t>Groleau</w:t>
      </w:r>
      <w:proofErr w:type="spellEnd"/>
      <w:r>
        <w:t xml:space="preserve"> mentioned a possible PCI compliance issue regarding credit card numbers processed </w:t>
      </w:r>
      <w:r>
        <w:t>for payment</w:t>
      </w:r>
      <w:r>
        <w:t xml:space="preserve">s to TAHS. </w:t>
      </w:r>
    </w:p>
    <w:p w14:paraId="0000001B" w14:textId="77777777" w:rsidR="00C60486" w:rsidRDefault="00C60486"/>
    <w:p w14:paraId="0000001C" w14:textId="77777777" w:rsidR="00C60486" w:rsidRDefault="009B07E3">
      <w:r>
        <w:t xml:space="preserve">The $5,000.00 CD held at Huntington Bank will mature on March 9th and S. Siciliano will retrieve it on behalf of TAHS. </w:t>
      </w:r>
    </w:p>
    <w:p w14:paraId="0000001D" w14:textId="77777777" w:rsidR="00C60486" w:rsidRDefault="00C60486"/>
    <w:p w14:paraId="0000001E" w14:textId="77777777" w:rsidR="00C60486" w:rsidRDefault="009B07E3">
      <w:r>
        <w:t xml:space="preserve">M. </w:t>
      </w:r>
      <w:proofErr w:type="spellStart"/>
      <w:r>
        <w:t>Groleau</w:t>
      </w:r>
      <w:proofErr w:type="spellEnd"/>
      <w:r>
        <w:t xml:space="preserve"> paid the visitors center box fee for flyers. </w:t>
      </w:r>
    </w:p>
    <w:p w14:paraId="0000001F" w14:textId="77777777" w:rsidR="00C60486" w:rsidRDefault="00C60486"/>
    <w:p w14:paraId="00000020" w14:textId="77777777" w:rsidR="00C60486" w:rsidRDefault="009B07E3">
      <w:r>
        <w:t xml:space="preserve">Meeting with City Commissioner Roger Putnam - M. </w:t>
      </w:r>
      <w:proofErr w:type="spellStart"/>
      <w:r>
        <w:t>Groleau</w:t>
      </w:r>
      <w:proofErr w:type="spellEnd"/>
      <w:r>
        <w:t xml:space="preserve"> sent him a copy of the TAHS newsletter - he will write a piece for the next TAHS newsletter. A description of the meeting is included in the Archivist report sent via email by P. Siciliano. </w:t>
      </w:r>
    </w:p>
    <w:p w14:paraId="00000021" w14:textId="77777777" w:rsidR="00C60486" w:rsidRDefault="00C60486"/>
    <w:p w14:paraId="00000022" w14:textId="77777777" w:rsidR="00C60486" w:rsidRDefault="009B07E3">
      <w:pPr>
        <w:rPr>
          <w:b/>
        </w:rPr>
      </w:pPr>
      <w:r>
        <w:rPr>
          <w:b/>
        </w:rPr>
        <w:t>Preside</w:t>
      </w:r>
      <w:r>
        <w:rPr>
          <w:b/>
        </w:rPr>
        <w:t>nt’s Report:</w:t>
      </w:r>
    </w:p>
    <w:p w14:paraId="00000023" w14:textId="77777777" w:rsidR="00C60486" w:rsidRDefault="009B07E3">
      <w:r>
        <w:lastRenderedPageBreak/>
        <w:t>Email request from Ann Swaney regarding funding of a History of TADL, move from Carnegie building book project. Original request for 2,000.00. Could some of the proceeds come back to TADL if we help fund? Friends of the Library is already invo</w:t>
      </w:r>
      <w:r>
        <w:t xml:space="preserve">lved. </w:t>
      </w:r>
    </w:p>
    <w:p w14:paraId="00000024" w14:textId="77777777" w:rsidR="00C60486" w:rsidRDefault="00C60486"/>
    <w:p w14:paraId="00000025" w14:textId="77777777" w:rsidR="00C60486" w:rsidRDefault="009B07E3">
      <w:r>
        <w:t xml:space="preserve">L. Hains mentioned that a book funding policy is needed, P. Siciliano agrees and the forming a sub-committee is discussed. </w:t>
      </w:r>
    </w:p>
    <w:p w14:paraId="00000026" w14:textId="77777777" w:rsidR="00C60486" w:rsidRDefault="00C60486"/>
    <w:p w14:paraId="00000027" w14:textId="77777777" w:rsidR="00C60486" w:rsidRDefault="009B07E3">
      <w:r>
        <w:t>S. Siciliano will respond to Ms. Swaney and ask about proposed sales, printing, and a possible stipulation of money donated</w:t>
      </w:r>
      <w:r>
        <w:t xml:space="preserve"> to the archives. </w:t>
      </w:r>
    </w:p>
    <w:p w14:paraId="00000028" w14:textId="77777777" w:rsidR="00C60486" w:rsidRDefault="00C60486"/>
    <w:p w14:paraId="00000029" w14:textId="77777777" w:rsidR="00C60486" w:rsidRDefault="009B07E3">
      <w:r>
        <w:t xml:space="preserve">Sons of Union Veterans of the Civil War could perhaps use cemetery support regarding tombstones - Scott </w:t>
      </w:r>
      <w:proofErr w:type="spellStart"/>
      <w:r>
        <w:t>Schwander</w:t>
      </w:r>
      <w:proofErr w:type="spellEnd"/>
      <w:r>
        <w:t xml:space="preserve"> has been cleaning them up -- S. Siciliano follow-up with the organization</w:t>
      </w:r>
    </w:p>
    <w:p w14:paraId="0000002A" w14:textId="77777777" w:rsidR="00C60486" w:rsidRDefault="009B07E3">
      <w:r>
        <w:t>-- Civil War veterans interred at Oakwood with n</w:t>
      </w:r>
      <w:r>
        <w:t>o markers -- this summer project (a member made contact at the February TAHS program).</w:t>
      </w:r>
    </w:p>
    <w:p w14:paraId="0000002B" w14:textId="77777777" w:rsidR="00C60486" w:rsidRDefault="009B07E3">
      <w:r>
        <w:t xml:space="preserve">-- Taking part of the TAHS tour donations to directly impact specific cemetery or downtown projects. </w:t>
      </w:r>
    </w:p>
    <w:p w14:paraId="0000002C" w14:textId="77777777" w:rsidR="00C60486" w:rsidRDefault="00C60486"/>
    <w:p w14:paraId="0000002D" w14:textId="77777777" w:rsidR="00C60486" w:rsidRDefault="009B07E3">
      <w:r>
        <w:t xml:space="preserve">S. Siciliano proposed matching </w:t>
      </w:r>
      <w:proofErr w:type="spellStart"/>
      <w:r>
        <w:t>Lindburg</w:t>
      </w:r>
      <w:proofErr w:type="spellEnd"/>
      <w:r>
        <w:t xml:space="preserve"> donation money to the “fro</w:t>
      </w:r>
      <w:r>
        <w:t xml:space="preserve">m tour” donations to create a larger impact. </w:t>
      </w:r>
    </w:p>
    <w:p w14:paraId="0000002E" w14:textId="77777777" w:rsidR="00C60486" w:rsidRDefault="00C60486"/>
    <w:p w14:paraId="0000002F" w14:textId="77777777" w:rsidR="00C60486" w:rsidRDefault="009B07E3">
      <w:r>
        <w:t>S. Siciliano will discuss both proposed projects with the Sons of Union Veterans of the Civil War. TAHS needs to look at the amount we could contribute, perhaps a percentage of tours.</w:t>
      </w:r>
    </w:p>
    <w:p w14:paraId="00000030" w14:textId="77777777" w:rsidR="00C60486" w:rsidRDefault="009B07E3">
      <w:r>
        <w:t xml:space="preserve">M. </w:t>
      </w:r>
      <w:proofErr w:type="spellStart"/>
      <w:r>
        <w:t>Groleau</w:t>
      </w:r>
      <w:proofErr w:type="spellEnd"/>
      <w:r>
        <w:t xml:space="preserve"> will connect w</w:t>
      </w:r>
      <w:r>
        <w:t xml:space="preserve">ith a DDA contact. </w:t>
      </w:r>
    </w:p>
    <w:p w14:paraId="00000031" w14:textId="77777777" w:rsidR="00C60486" w:rsidRDefault="00C60486"/>
    <w:p w14:paraId="00000032" w14:textId="77777777" w:rsidR="00C60486" w:rsidRDefault="009B07E3">
      <w:r>
        <w:t xml:space="preserve">S. Siciliano made a motion to give TAHS members the option to receive a printed/mailed newsletter for $5.00/year/household. B. McCall seconded, all approved. </w:t>
      </w:r>
    </w:p>
    <w:p w14:paraId="00000033" w14:textId="77777777" w:rsidR="00C60486" w:rsidRDefault="00C60486"/>
    <w:p w14:paraId="00000034" w14:textId="77777777" w:rsidR="00C60486" w:rsidRDefault="009B07E3">
      <w:r>
        <w:t>The board discussed paying someone to help set-up Google groups and deal wi</w:t>
      </w:r>
      <w:r>
        <w:t xml:space="preserve">th the consolidation of email membership lists and email blast updates. M. </w:t>
      </w:r>
      <w:proofErr w:type="spellStart"/>
      <w:r>
        <w:t>Groleau</w:t>
      </w:r>
      <w:proofErr w:type="spellEnd"/>
      <w:r>
        <w:t xml:space="preserve"> and J. Loup will ask around for potential aid. </w:t>
      </w:r>
    </w:p>
    <w:p w14:paraId="00000035" w14:textId="77777777" w:rsidR="00C60486" w:rsidRDefault="00C60486"/>
    <w:p w14:paraId="00000036" w14:textId="77777777" w:rsidR="00C60486" w:rsidRDefault="009B07E3">
      <w:r>
        <w:t>Follow-up on the National Social Studies conference to be held at the Grand Traverse Resort. S. Siciliano forwarded the curr</w:t>
      </w:r>
      <w:r>
        <w:t xml:space="preserve">ent update to board members. If TAHS provided tours, they would be held at the end of the conference on Saturday afternoon. </w:t>
      </w:r>
    </w:p>
    <w:p w14:paraId="00000037" w14:textId="77777777" w:rsidR="00C60486" w:rsidRDefault="00C60486"/>
    <w:p w14:paraId="00000038" w14:textId="77777777" w:rsidR="00C60486" w:rsidRDefault="009B07E3">
      <w:pPr>
        <w:rPr>
          <w:b/>
        </w:rPr>
      </w:pPr>
      <w:r>
        <w:rPr>
          <w:b/>
        </w:rPr>
        <w:t xml:space="preserve">Marketing Report: </w:t>
      </w:r>
    </w:p>
    <w:p w14:paraId="00000039" w14:textId="77777777" w:rsidR="00C60486" w:rsidRDefault="009B07E3">
      <w:r>
        <w:t xml:space="preserve">Marketing report was previously circulated via email by M. </w:t>
      </w:r>
      <w:proofErr w:type="spellStart"/>
      <w:r>
        <w:t>Groleau</w:t>
      </w:r>
      <w:proofErr w:type="spellEnd"/>
      <w:r>
        <w:t xml:space="preserve">. </w:t>
      </w:r>
    </w:p>
    <w:p w14:paraId="0000003A" w14:textId="77777777" w:rsidR="00C60486" w:rsidRDefault="00C60486"/>
    <w:p w14:paraId="0000003B" w14:textId="77777777" w:rsidR="00C60486" w:rsidRDefault="009B07E3">
      <w:r>
        <w:t xml:space="preserve">The board discussed finalizing the summer tour schedule by the next board meeting on April 7th. TAHS board members brain-stormed ideas of possible additional tour guides with the idea of running tours twice a week. </w:t>
      </w:r>
    </w:p>
    <w:p w14:paraId="0000003C" w14:textId="77777777" w:rsidR="00C60486" w:rsidRDefault="00C60486"/>
    <w:p w14:paraId="0000003D" w14:textId="77777777" w:rsidR="00C60486" w:rsidRDefault="009B07E3">
      <w:r>
        <w:lastRenderedPageBreak/>
        <w:t xml:space="preserve">M. </w:t>
      </w:r>
      <w:proofErr w:type="spellStart"/>
      <w:r>
        <w:t>Groleau</w:t>
      </w:r>
      <w:proofErr w:type="spellEnd"/>
      <w:r>
        <w:t xml:space="preserve"> presented the idea of public</w:t>
      </w:r>
      <w:r>
        <w:t xml:space="preserve">izing a list of TAHS donors, perhaps in the monthly newsletter, once a year. </w:t>
      </w:r>
    </w:p>
    <w:p w14:paraId="0000003E" w14:textId="77777777" w:rsidR="00C60486" w:rsidRDefault="00C60486"/>
    <w:p w14:paraId="0000003F" w14:textId="77777777" w:rsidR="00C60486" w:rsidRDefault="009B07E3">
      <w:r>
        <w:t xml:space="preserve">Update for TAHS website design -- M. </w:t>
      </w:r>
      <w:proofErr w:type="spellStart"/>
      <w:r>
        <w:t>Groleau</w:t>
      </w:r>
      <w:proofErr w:type="spellEnd"/>
      <w:r>
        <w:t xml:space="preserve"> reported on research regarding the websites of other similar organizations. The Marketing committee will meet regarding the TAHS web</w:t>
      </w:r>
      <w:r>
        <w:t xml:space="preserve">site, meeting to include M. </w:t>
      </w:r>
      <w:proofErr w:type="spellStart"/>
      <w:r>
        <w:t>Groleau</w:t>
      </w:r>
      <w:proofErr w:type="spellEnd"/>
      <w:r>
        <w:t xml:space="preserve">, B. McCall, J. Loup, J. Warner. </w:t>
      </w:r>
    </w:p>
    <w:p w14:paraId="00000040" w14:textId="77777777" w:rsidR="00C60486" w:rsidRDefault="00C60486"/>
    <w:p w14:paraId="00000041" w14:textId="77777777" w:rsidR="00C60486" w:rsidRDefault="009B07E3">
      <w:r>
        <w:t xml:space="preserve">M. </w:t>
      </w:r>
      <w:proofErr w:type="spellStart"/>
      <w:r>
        <w:t>Groleau</w:t>
      </w:r>
      <w:proofErr w:type="spellEnd"/>
      <w:r>
        <w:t xml:space="preserve"> will meet with Michele Howard of TADL to discuss the library’s support and funding of a dedicated archivist for the historical collection. The board discussed a possible one-t</w:t>
      </w:r>
      <w:r>
        <w:t xml:space="preserve">ime donation from TAHS to get this idea started. </w:t>
      </w:r>
    </w:p>
    <w:p w14:paraId="00000042" w14:textId="77777777" w:rsidR="00C60486" w:rsidRDefault="00C60486"/>
    <w:p w14:paraId="00000043" w14:textId="77777777" w:rsidR="00C60486" w:rsidRDefault="009B07E3">
      <w:pPr>
        <w:rPr>
          <w:b/>
        </w:rPr>
      </w:pPr>
      <w:r>
        <w:rPr>
          <w:b/>
        </w:rPr>
        <w:t xml:space="preserve">Membership Report: </w:t>
      </w:r>
    </w:p>
    <w:p w14:paraId="00000044" w14:textId="77777777" w:rsidR="00C60486" w:rsidRDefault="009B07E3">
      <w:r>
        <w:t xml:space="preserve">Membership report was previously circulated to board members via email by S. Jennings. </w:t>
      </w:r>
    </w:p>
    <w:p w14:paraId="00000045" w14:textId="77777777" w:rsidR="00C60486" w:rsidRDefault="00C60486"/>
    <w:p w14:paraId="00000046" w14:textId="77777777" w:rsidR="00C60486" w:rsidRDefault="009B07E3">
      <w:r>
        <w:t>158 current members</w:t>
      </w:r>
    </w:p>
    <w:p w14:paraId="00000047" w14:textId="77777777" w:rsidR="00C60486" w:rsidRDefault="00C60486"/>
    <w:p w14:paraId="00000048" w14:textId="77777777" w:rsidR="00C60486" w:rsidRDefault="009B07E3">
      <w:r>
        <w:t>Board members discussed current Membership categories and changes -- $500.0</w:t>
      </w:r>
      <w:r>
        <w:t xml:space="preserve">0 lifetime, $50.00 family, $25.00 individual, </w:t>
      </w:r>
      <w:proofErr w:type="gramStart"/>
      <w:r>
        <w:t>$</w:t>
      </w:r>
      <w:proofErr w:type="gramEnd"/>
      <w:r>
        <w:t xml:space="preserve">10.00 student. This includes the removal of the business membership designation. </w:t>
      </w:r>
    </w:p>
    <w:p w14:paraId="00000049" w14:textId="77777777" w:rsidR="00C60486" w:rsidRDefault="00C60486"/>
    <w:p w14:paraId="0000004A" w14:textId="77777777" w:rsidR="00C60486" w:rsidRDefault="009B07E3">
      <w:pPr>
        <w:rPr>
          <w:b/>
        </w:rPr>
      </w:pPr>
      <w:r>
        <w:rPr>
          <w:b/>
        </w:rPr>
        <w:t xml:space="preserve">Archives Report: </w:t>
      </w:r>
    </w:p>
    <w:p w14:paraId="0000004B" w14:textId="65D9984A" w:rsidR="00C60486" w:rsidRDefault="009B07E3">
      <w:r>
        <w:t>Archivist report was previously circulated to board members via email by P. Siciliano, which included a desc</w:t>
      </w:r>
      <w:r>
        <w:t>ription of board members meeting with City Commissioner Roger Putnam</w:t>
      </w:r>
      <w:bookmarkStart w:id="0" w:name="_GoBack"/>
      <w:bookmarkEnd w:id="0"/>
      <w:r>
        <w:t xml:space="preserve">. </w:t>
      </w:r>
    </w:p>
    <w:p w14:paraId="0000004C" w14:textId="77777777" w:rsidR="00C60486" w:rsidRDefault="00C60486"/>
    <w:p w14:paraId="0000004D" w14:textId="77777777" w:rsidR="00C60486" w:rsidRDefault="009B07E3">
      <w:r>
        <w:t xml:space="preserve">P. Siciliano reminded board members of the need for judges for Michigan History Day. </w:t>
      </w:r>
    </w:p>
    <w:p w14:paraId="0000004E" w14:textId="77777777" w:rsidR="00C60486" w:rsidRDefault="00C60486">
      <w:pPr>
        <w:rPr>
          <w:b/>
        </w:rPr>
      </w:pPr>
    </w:p>
    <w:p w14:paraId="0000004F" w14:textId="77777777" w:rsidR="00C60486" w:rsidRDefault="009B07E3">
      <w:pPr>
        <w:rPr>
          <w:b/>
        </w:rPr>
      </w:pPr>
      <w:r>
        <w:rPr>
          <w:b/>
        </w:rPr>
        <w:t>Programs/Events Report:</w:t>
      </w:r>
    </w:p>
    <w:p w14:paraId="00000050" w14:textId="77777777" w:rsidR="00C60486" w:rsidRDefault="009B07E3">
      <w:r>
        <w:t xml:space="preserve">Programs and events report was circulated to board members via email by J. Loup. </w:t>
      </w:r>
    </w:p>
    <w:p w14:paraId="00000051" w14:textId="77777777" w:rsidR="00C60486" w:rsidRDefault="00C60486"/>
    <w:p w14:paraId="00000052" w14:textId="77777777" w:rsidR="00C60486" w:rsidRDefault="009B07E3">
      <w:r>
        <w:t>March program - Branden Morgen, Oakwood Cemetery</w:t>
      </w:r>
    </w:p>
    <w:p w14:paraId="00000053" w14:textId="77777777" w:rsidR="00C60486" w:rsidRDefault="009B07E3">
      <w:r>
        <w:t xml:space="preserve">April program - Chris </w:t>
      </w:r>
      <w:proofErr w:type="spellStart"/>
      <w:r>
        <w:t>Roxburgh</w:t>
      </w:r>
      <w:proofErr w:type="spellEnd"/>
      <w:r>
        <w:t>, Underwater Shipwrecks</w:t>
      </w:r>
    </w:p>
    <w:p w14:paraId="00000054" w14:textId="77777777" w:rsidR="00C60486" w:rsidRDefault="009B07E3">
      <w:r>
        <w:t>Possible program presenters for May discussed -- Amy Barrett, Dave Pen</w:t>
      </w:r>
      <w:r>
        <w:t xml:space="preserve">nington. </w:t>
      </w:r>
    </w:p>
    <w:sectPr w:rsidR="00C604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86"/>
    <w:rsid w:val="00355DE9"/>
    <w:rsid w:val="009B07E3"/>
    <w:rsid w:val="00C60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40252"/>
  <w15:docId w15:val="{DD892C7D-F74E-48FC-81E1-CB6D664A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B07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Siciliano</dc:creator>
  <cp:lastModifiedBy>NMC</cp:lastModifiedBy>
  <cp:revision>2</cp:revision>
  <cp:lastPrinted>2020-05-06T22:07:00Z</cp:lastPrinted>
  <dcterms:created xsi:type="dcterms:W3CDTF">2020-05-06T22:12:00Z</dcterms:created>
  <dcterms:modified xsi:type="dcterms:W3CDTF">2020-05-06T22:12:00Z</dcterms:modified>
</cp:coreProperties>
</file>